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24A4" w14:textId="34D599C8" w:rsidR="00000000" w:rsidRDefault="00420E95">
      <w:r>
        <w:t xml:space="preserve">Press Kit for </w:t>
      </w:r>
      <w:r w:rsidRPr="00420E95">
        <w:rPr>
          <w:i/>
          <w:iCs/>
        </w:rPr>
        <w:t>The Fairy Thief</w:t>
      </w:r>
      <w:r>
        <w:t xml:space="preserve"> by Katrina Mae Leuzinger</w:t>
      </w:r>
    </w:p>
    <w:p w14:paraId="0179555E" w14:textId="4CC00F78" w:rsidR="00420E95" w:rsidRDefault="00420E95">
      <w:r>
        <w:t xml:space="preserve">Updated </w:t>
      </w:r>
      <w:proofErr w:type="gramStart"/>
      <w:r w:rsidR="00141902">
        <w:t>4</w:t>
      </w:r>
      <w:r>
        <w:t>/</w:t>
      </w:r>
      <w:r w:rsidR="00141902">
        <w:t>9</w:t>
      </w:r>
      <w:r>
        <w:t>/2</w:t>
      </w:r>
      <w:r w:rsidR="00141902">
        <w:t>4</w:t>
      </w:r>
      <w:proofErr w:type="gramEnd"/>
    </w:p>
    <w:p w14:paraId="63282EE5" w14:textId="179BF4F7" w:rsidR="00420E95" w:rsidRDefault="00420E95"/>
    <w:p w14:paraId="597B3D28" w14:textId="57438F05" w:rsidR="00462D42" w:rsidRDefault="00462D42">
      <w:r w:rsidRPr="00462D42">
        <w:rPr>
          <w:i/>
          <w:iCs/>
        </w:rPr>
        <w:t xml:space="preserve">The </w:t>
      </w:r>
      <w:proofErr w:type="gramStart"/>
      <w:r w:rsidRPr="00462D42">
        <w:rPr>
          <w:i/>
          <w:iCs/>
        </w:rPr>
        <w:t>Fairy Thief</w:t>
      </w:r>
      <w:r>
        <w:t>’s road</w:t>
      </w:r>
      <w:proofErr w:type="gramEnd"/>
      <w:r>
        <w:t xml:space="preserve"> to publication was a rocky one. The first publisher Leuzinger found would only accept the novel if Leuzinger agreed to edit out the LGBTQ+ characters</w:t>
      </w:r>
      <w:r w:rsidR="00737D57">
        <w:t xml:space="preserve">, which she refused. The second publisher had to drop Leuzinger’s contract with the book half-finished due to unforeseen medical issues. Leuzinger was diagnosed with chronic pain </w:t>
      </w:r>
      <w:r w:rsidR="00141902">
        <w:t>3</w:t>
      </w:r>
      <w:r w:rsidR="00737D57">
        <w:t xml:space="preserve"> years ago, and her own health issues delayed the launch further. The Fairy Thief </w:t>
      </w:r>
      <w:r w:rsidR="00141902">
        <w:t>was</w:t>
      </w:r>
      <w:r w:rsidR="00737D57">
        <w:t xml:space="preserve"> finally released under the imprint Loblolly Press, LLC, Leuzinger’s </w:t>
      </w:r>
      <w:r w:rsidR="00141902">
        <w:t>own</w:t>
      </w:r>
      <w:r w:rsidR="00737D57">
        <w:t xml:space="preserve"> publishing house.</w:t>
      </w:r>
    </w:p>
    <w:p w14:paraId="374E2CD4" w14:textId="4D1A966F" w:rsidR="00737D57" w:rsidRDefault="00737D57"/>
    <w:p w14:paraId="1009FCDD" w14:textId="041E272E" w:rsidR="00737D57" w:rsidRDefault="00737D57">
      <w:r>
        <w:t>Leuzinger got her start as a ghost writer for mass market romance novels</w:t>
      </w:r>
      <w:r w:rsidR="00864835">
        <w:t xml:space="preserve">, where she got a little tired of being asked to write the same damsel in distress protagonist and alpha male romantic hero. She wrote </w:t>
      </w:r>
      <w:r w:rsidR="00864835" w:rsidRPr="00864835">
        <w:rPr>
          <w:i/>
          <w:iCs/>
        </w:rPr>
        <w:t>The Fairy Thief</w:t>
      </w:r>
      <w:r w:rsidR="00864835">
        <w:t xml:space="preserve"> with the goal of subverting those expectations, with a protagonist who usually rescues herself and a love interest who likes butterflies and all things that sparkle.</w:t>
      </w:r>
    </w:p>
    <w:p w14:paraId="1B70BA0A" w14:textId="77777777" w:rsidR="00A54A75" w:rsidRDefault="00A54A75"/>
    <w:p w14:paraId="17B63CCB" w14:textId="397E4DEE" w:rsidR="00A54A75" w:rsidRDefault="00A54A75">
      <w:r>
        <w:t xml:space="preserve">But the story doesn’t end there. The sequel to </w:t>
      </w:r>
      <w:r w:rsidRPr="00A54A75">
        <w:rPr>
          <w:i/>
          <w:iCs/>
        </w:rPr>
        <w:t>The Fairy Thief</w:t>
      </w:r>
      <w:r>
        <w:t xml:space="preserve"> – </w:t>
      </w:r>
      <w:r w:rsidRPr="00A54A75">
        <w:rPr>
          <w:i/>
          <w:iCs/>
        </w:rPr>
        <w:t>The Fairy Promise</w:t>
      </w:r>
      <w:r>
        <w:t xml:space="preserve"> – is set to be released later this year. Interested beta readers should reach out to Leuzinger through her website.</w:t>
      </w:r>
    </w:p>
    <w:p w14:paraId="13D1B720" w14:textId="6F6B0EEE" w:rsidR="00300C1B" w:rsidRDefault="00300C1B"/>
    <w:p w14:paraId="7928A529" w14:textId="7F1E3ACB" w:rsidR="00300C1B" w:rsidRDefault="00300C1B">
      <w:r>
        <w:t>The Fairy Thief is currently available to order through Leuzinger’s website (</w:t>
      </w:r>
      <w:hyperlink r:id="rId4" w:history="1">
        <w:r w:rsidRPr="00096740">
          <w:rPr>
            <w:rStyle w:val="Hyperlink"/>
          </w:rPr>
          <w:t>www.KatrinaMaeLeuzinger.com</w:t>
        </w:r>
      </w:hyperlink>
      <w:r>
        <w:t>), Amazon, Barnes &amp; Noble, and Kobo.</w:t>
      </w:r>
    </w:p>
    <w:p w14:paraId="4C17A18F" w14:textId="419DD712" w:rsidR="00300C1B" w:rsidRDefault="00300C1B"/>
    <w:p w14:paraId="5F50AB7F" w14:textId="359238F5" w:rsidR="00300C1B" w:rsidRPr="00300C1B" w:rsidRDefault="00300C1B">
      <w:pPr>
        <w:rPr>
          <w:u w:val="single"/>
        </w:rPr>
      </w:pPr>
      <w:r w:rsidRPr="00300C1B">
        <w:rPr>
          <w:u w:val="single"/>
        </w:rPr>
        <w:t>Quotes</w:t>
      </w:r>
    </w:p>
    <w:p w14:paraId="23E929AD" w14:textId="42F09D60" w:rsidR="00491F04" w:rsidRDefault="00491F04"/>
    <w:p w14:paraId="23D24950" w14:textId="0A81327B" w:rsidR="00491F04" w:rsidRDefault="00491F04">
      <w:r>
        <w:t>“</w:t>
      </w:r>
      <w:r w:rsidR="00FA596C">
        <w:t xml:space="preserve">So many of those macho guys in romance novels are just thinly veiled abusers. I wanted Raiker to be someone who isn’t afraid to show his </w:t>
      </w:r>
      <w:proofErr w:type="gramStart"/>
      <w:r w:rsidR="00FA596C">
        <w:t>emotions;</w:t>
      </w:r>
      <w:proofErr w:type="gramEnd"/>
      <w:r w:rsidR="00FA596C">
        <w:t xml:space="preserve"> who likes butterflies and sequins and sometimes men. And I wanted Petra to be someone who doesn’t wait around to be rescued.” </w:t>
      </w:r>
      <w:r w:rsidR="00141902">
        <w:t>–</w:t>
      </w:r>
      <w:r w:rsidR="00FA596C">
        <w:t>Leuzinger</w:t>
      </w:r>
    </w:p>
    <w:p w14:paraId="38D3048A" w14:textId="1261FFDF" w:rsidR="00FA596C" w:rsidRDefault="00FA596C"/>
    <w:p w14:paraId="6DD3A199" w14:textId="5A15FD5C" w:rsidR="00491F04" w:rsidRDefault="00FA596C">
      <w:r>
        <w:t>“</w:t>
      </w:r>
      <w:r w:rsidR="00300C1B">
        <w:t xml:space="preserve">My parents wanted me to take the deal with the homophobic publisher, never mind my integrity. But I can’t make the </w:t>
      </w:r>
      <w:proofErr w:type="spellStart"/>
      <w:r w:rsidR="00300C1B">
        <w:t>fae</w:t>
      </w:r>
      <w:proofErr w:type="spellEnd"/>
      <w:r w:rsidR="00300C1B">
        <w:t xml:space="preserve"> straight! It’s just wrong. I wrote that publisher the most polite, professional version of, ‘You’re a narrow-minded person,’ I could manage. I’m so proud of that email. I might frame it.”</w:t>
      </w:r>
      <w:r w:rsidR="00141902">
        <w:t xml:space="preserve"> – Leuzinger</w:t>
      </w:r>
    </w:p>
    <w:p w14:paraId="066A981B" w14:textId="77777777" w:rsidR="00A54A75" w:rsidRDefault="00A54A75"/>
    <w:p w14:paraId="0DF539C7" w14:textId="33AC9F3B" w:rsidR="00A54A75" w:rsidRDefault="00A54A75">
      <w:r>
        <w:t>“I thought th</w:t>
      </w:r>
      <w:r w:rsidR="00D80438">
        <w:t xml:space="preserve">e story was over when I wrote the epilogue on </w:t>
      </w:r>
      <w:r w:rsidR="00D80438" w:rsidRPr="00D80438">
        <w:rPr>
          <w:i/>
          <w:iCs/>
        </w:rPr>
        <w:t>The Fairy Thief</w:t>
      </w:r>
      <w:r w:rsidR="00D80438">
        <w:t>, but I’m just not ready to say goodbye to these characters. Or, more accurately, they aren’t ready to say goodbye to me. I’ll stop writing about them just as soon as they stop having conversations in my head.” – Leuzinger</w:t>
      </w:r>
    </w:p>
    <w:p w14:paraId="6739C4B5" w14:textId="2E3C3A2F" w:rsidR="00864835" w:rsidRDefault="00864835"/>
    <w:p w14:paraId="5790DC2A" w14:textId="4EEEC902" w:rsidR="00864835" w:rsidRDefault="00864835">
      <w:pPr>
        <w:rPr>
          <w:u w:val="single"/>
        </w:rPr>
      </w:pPr>
      <w:r w:rsidRPr="00864835">
        <w:rPr>
          <w:u w:val="single"/>
        </w:rPr>
        <w:t>Back Cover Blurb</w:t>
      </w:r>
    </w:p>
    <w:p w14:paraId="39A2383B" w14:textId="1F53F57E" w:rsidR="00864835" w:rsidRDefault="00864835">
      <w:pPr>
        <w:rPr>
          <w:u w:val="single"/>
        </w:rPr>
      </w:pPr>
    </w:p>
    <w:p w14:paraId="0A454FB4" w14:textId="77777777" w:rsidR="00864835" w:rsidRDefault="00864835" w:rsidP="00864835">
      <w:r w:rsidRPr="00B75B1D">
        <w:t>Petra’s grandmother used to blame the fairies when things went missing around the house</w:t>
      </w:r>
      <w:r w:rsidRPr="00C55DB2">
        <w:t xml:space="preserve">, but Petra didn’t really believe it until she caught one in the act. She also wasn’t expecting the thief </w:t>
      </w:r>
      <w:r w:rsidRPr="00C55DB2">
        <w:lastRenderedPageBreak/>
        <w:t xml:space="preserve">to be a </w:t>
      </w:r>
      <w:r>
        <w:t>chaotic bi</w:t>
      </w:r>
      <w:r w:rsidRPr="00C55DB2">
        <w:t xml:space="preserve">, knock down gorgeous </w:t>
      </w:r>
      <w:proofErr w:type="spellStart"/>
      <w:r w:rsidRPr="00C55DB2">
        <w:t>fae</w:t>
      </w:r>
      <w:proofErr w:type="spellEnd"/>
      <w:r w:rsidRPr="00C55DB2">
        <w:t xml:space="preserve"> </w:t>
      </w:r>
      <w:r>
        <w:t>called</w:t>
      </w:r>
      <w:r w:rsidRPr="00C55DB2">
        <w:t xml:space="preserve"> Raiker</w:t>
      </w:r>
      <w:r>
        <w:t xml:space="preserve"> the Rogue</w:t>
      </w:r>
      <w:r w:rsidRPr="00C55DB2">
        <w:t>, but then, Oma might have left a few things out of her bedtime stories.</w:t>
      </w:r>
      <w:r>
        <w:t xml:space="preserve"> </w:t>
      </w:r>
      <w:r w:rsidRPr="00B75B1D">
        <w:t xml:space="preserve">Like the fact that she had been hiding some sort of key, one that Raiker and a whole host of murderous, </w:t>
      </w:r>
      <w:r>
        <w:t>dark fairies are trying to find</w:t>
      </w:r>
      <w:r w:rsidRPr="00C55DB2">
        <w:t>.</w:t>
      </w:r>
      <w:r>
        <w:t xml:space="preserve"> With only her quick wit to protect her</w:t>
      </w:r>
      <w:r w:rsidRPr="00C55DB2">
        <w:t>, Petra agrees to help Raiker find the key before the dark fairies do</w:t>
      </w:r>
      <w:r>
        <w:t>.</w:t>
      </w:r>
    </w:p>
    <w:p w14:paraId="2D212249" w14:textId="77777777" w:rsidR="00864835" w:rsidRDefault="00864835" w:rsidP="00864835"/>
    <w:p w14:paraId="200F6484" w14:textId="6B2D0E41" w:rsidR="00864835" w:rsidRDefault="00864835" w:rsidP="00864835">
      <w:r>
        <w:t xml:space="preserve">The Fairy Thief is a fast-paced urban fantasy that transports readers from the </w:t>
      </w:r>
      <w:proofErr w:type="spellStart"/>
      <w:r>
        <w:t>fae</w:t>
      </w:r>
      <w:proofErr w:type="spellEnd"/>
      <w:r>
        <w:t>-infested streets of Los Angeles to the High Court of Queen Titania, meeting sweary leprechauns, baby-snatching changelings, and homicidal pixies along the way.</w:t>
      </w:r>
    </w:p>
    <w:p w14:paraId="3A88B53F" w14:textId="299DFF70" w:rsidR="00864835" w:rsidRDefault="00864835" w:rsidP="00864835"/>
    <w:p w14:paraId="2D5D4574" w14:textId="22DE5AF2" w:rsidR="00864835" w:rsidRPr="00864835" w:rsidRDefault="00864835" w:rsidP="00864835">
      <w:pPr>
        <w:rPr>
          <w:u w:val="single"/>
        </w:rPr>
      </w:pPr>
      <w:r w:rsidRPr="00864835">
        <w:rPr>
          <w:u w:val="single"/>
        </w:rPr>
        <w:t>Author Bio</w:t>
      </w:r>
    </w:p>
    <w:p w14:paraId="72FDB63E" w14:textId="4753B754" w:rsidR="00864835" w:rsidRDefault="00864835"/>
    <w:p w14:paraId="71ACDAF1" w14:textId="77A002A4" w:rsidR="00864835" w:rsidRDefault="00141902">
      <w:r>
        <w:t>Due to a chronic case of wanderlust, Katrina Mae Leuzinger’s whereabouts are currently unknown</w:t>
      </w:r>
      <w:r w:rsidR="00864835" w:rsidRPr="00864835">
        <w:t xml:space="preserve">. When she's not writing urban </w:t>
      </w:r>
      <w:r w:rsidRPr="00864835">
        <w:t>fantasy</w:t>
      </w:r>
      <w:r>
        <w:t>,</w:t>
      </w:r>
      <w:r w:rsidRPr="00864835">
        <w:t xml:space="preserve"> she</w:t>
      </w:r>
      <w:r w:rsidR="00864835" w:rsidRPr="00864835">
        <w:t xml:space="preserve"> makes a spectacle of herself at </w:t>
      </w:r>
      <w:r>
        <w:t>community theaters</w:t>
      </w:r>
      <w:r w:rsidR="00864835" w:rsidRPr="00864835">
        <w:t xml:space="preserve">, obsesses over Dungeons and Dragons, and copes with her disability by designing elaborate canes. Her debut novel, The Fairy Thief, is </w:t>
      </w:r>
      <w:r>
        <w:t>available wherever books are sold</w:t>
      </w:r>
      <w:r w:rsidR="00864835" w:rsidRPr="00864835">
        <w:t xml:space="preserve">. You can find more of her scribblings at: </w:t>
      </w:r>
      <w:hyperlink r:id="rId5" w:history="1">
        <w:r w:rsidR="00A54A75" w:rsidRPr="00F06F6F">
          <w:rPr>
            <w:rStyle w:val="Hyperlink"/>
          </w:rPr>
          <w:t>www.KatrinaMaeLeuzinger.com</w:t>
        </w:r>
      </w:hyperlink>
      <w:r w:rsidR="00864835">
        <w:t>.</w:t>
      </w:r>
    </w:p>
    <w:p w14:paraId="48A9BE2B" w14:textId="77777777" w:rsidR="00A54A75" w:rsidRDefault="00A54A75"/>
    <w:p w14:paraId="314CE3CA" w14:textId="3A7E0766" w:rsidR="00A54A75" w:rsidRDefault="00A54A75">
      <w:pPr>
        <w:rPr>
          <w:u w:val="single"/>
        </w:rPr>
      </w:pPr>
      <w:r w:rsidRPr="00A54A75">
        <w:rPr>
          <w:u w:val="single"/>
        </w:rPr>
        <w:t>Social Media Links</w:t>
      </w:r>
    </w:p>
    <w:p w14:paraId="50BD70F1" w14:textId="77777777" w:rsidR="00A54A75" w:rsidRDefault="00A54A75">
      <w:pPr>
        <w:rPr>
          <w:u w:val="single"/>
        </w:rPr>
      </w:pPr>
    </w:p>
    <w:p w14:paraId="13D97806" w14:textId="4E9C2BC0" w:rsidR="00A54A75" w:rsidRDefault="00A54A75">
      <w:r>
        <w:t xml:space="preserve">Facebook: </w:t>
      </w:r>
      <w:r w:rsidRPr="00A54A75">
        <w:t>https://www.facebook.com/KatrinaMaeLeuzinger</w:t>
      </w:r>
    </w:p>
    <w:p w14:paraId="7AE638B9" w14:textId="070AAA2B" w:rsidR="00A54A75" w:rsidRDefault="00A54A75">
      <w:r>
        <w:t>Instagram: @KatrinaMaeLeuzinger</w:t>
      </w:r>
    </w:p>
    <w:p w14:paraId="04142AE4" w14:textId="24F81E6C" w:rsidR="00A54A75" w:rsidRDefault="00A54A75">
      <w:r>
        <w:t>TikTok: @KatrinaMaeLeuzinger</w:t>
      </w:r>
    </w:p>
    <w:p w14:paraId="5738A7FE" w14:textId="523892DF" w:rsidR="00A54A75" w:rsidRPr="00A54A75" w:rsidRDefault="00A54A75">
      <w:r>
        <w:t>Twitter: @K_Leuzinger</w:t>
      </w:r>
    </w:p>
    <w:sectPr w:rsidR="00A54A75" w:rsidRPr="00A54A75" w:rsidSect="00306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55"/>
    <w:rsid w:val="00116B1E"/>
    <w:rsid w:val="00141902"/>
    <w:rsid w:val="00300C1B"/>
    <w:rsid w:val="003060D5"/>
    <w:rsid w:val="00420E95"/>
    <w:rsid w:val="00462D42"/>
    <w:rsid w:val="00491F04"/>
    <w:rsid w:val="006D1055"/>
    <w:rsid w:val="007330B9"/>
    <w:rsid w:val="00737D57"/>
    <w:rsid w:val="007D7E41"/>
    <w:rsid w:val="00864835"/>
    <w:rsid w:val="00877D85"/>
    <w:rsid w:val="00A54A75"/>
    <w:rsid w:val="00D80438"/>
    <w:rsid w:val="00DD54ED"/>
    <w:rsid w:val="00E0137D"/>
    <w:rsid w:val="00F905F8"/>
    <w:rsid w:val="00FA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9F7BF"/>
  <w15:chartTrackingRefBased/>
  <w15:docId w15:val="{A807E7E4-E691-454D-844C-34BB8287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C1B"/>
    <w:rPr>
      <w:color w:val="0563C1" w:themeColor="hyperlink"/>
      <w:u w:val="single"/>
    </w:rPr>
  </w:style>
  <w:style w:type="character" w:styleId="UnresolvedMention">
    <w:name w:val="Unresolved Mention"/>
    <w:basedOn w:val="DefaultParagraphFont"/>
    <w:uiPriority w:val="99"/>
    <w:semiHidden/>
    <w:unhideWhenUsed/>
    <w:rsid w:val="00300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54647">
      <w:bodyDiv w:val="1"/>
      <w:marLeft w:val="0"/>
      <w:marRight w:val="0"/>
      <w:marTop w:val="0"/>
      <w:marBottom w:val="0"/>
      <w:divBdr>
        <w:top w:val="none" w:sz="0" w:space="0" w:color="auto"/>
        <w:left w:val="none" w:sz="0" w:space="0" w:color="auto"/>
        <w:bottom w:val="none" w:sz="0" w:space="0" w:color="auto"/>
        <w:right w:val="none" w:sz="0" w:space="0" w:color="auto"/>
      </w:divBdr>
      <w:divsChild>
        <w:div w:id="33819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rinaMaeLeuzinger.com" TargetMode="External"/><Relationship Id="rId4" Type="http://schemas.openxmlformats.org/officeDocument/2006/relationships/hyperlink" Target="http://www.KatrinaMaeLeuzin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Leuzinger-Owens</dc:creator>
  <cp:keywords/>
  <dc:description/>
  <cp:lastModifiedBy>Katrina Leuzinger-Owens</cp:lastModifiedBy>
  <cp:revision>2</cp:revision>
  <dcterms:created xsi:type="dcterms:W3CDTF">2024-04-09T17:15:00Z</dcterms:created>
  <dcterms:modified xsi:type="dcterms:W3CDTF">2024-04-09T17:15:00Z</dcterms:modified>
</cp:coreProperties>
</file>